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4"/>
        <w:gridCol w:w="2339"/>
        <w:gridCol w:w="3744"/>
      </w:tblGrid>
      <w:tr w:rsidR="00E21CFE" w:rsidTr="00E21CFE">
        <w:trPr>
          <w:cantSplit/>
          <w:trHeight w:val="188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FE" w:rsidRDefault="00E21CFE" w:rsidP="00187B3F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b w:val="0"/>
                <w:bCs w:val="0"/>
                <w:sz w:val="28"/>
                <w:szCs w:val="28"/>
                <w:rtl/>
              </w:rPr>
              <w:t>دولة فلسطين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مديرية </w:t>
            </w: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والتعليم  جنين</w:t>
            </w:r>
            <w:proofErr w:type="gramEnd"/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امتحان نهاية الفصل الدراسي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E21CFE" w:rsidRDefault="00E21CFE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الزمن : نصف ساعة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FE" w:rsidRDefault="00E21CFE" w:rsidP="00187B3F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E21CFE" w:rsidRDefault="00024ED9" w:rsidP="00187B3F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32460" cy="861060"/>
                  <wp:effectExtent l="19050" t="0" r="0" b="0"/>
                  <wp:docPr id="3" name="صورة 3" descr="C:\Users\EBDA3\Desktop\التقا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BDA3\Desktop\التقا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E21CFE" w:rsidRDefault="00E21CFE" w:rsidP="00B072AA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72AA"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B072AA"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="00B072AA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السادس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E21CFE" w:rsidRDefault="00E21CFE" w:rsidP="00187B3F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(   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)</w:t>
            </w:r>
          </w:p>
          <w:p w:rsidR="00E21CFE" w:rsidRDefault="00E21CFE" w:rsidP="00187B3F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proofErr w:type="gramStart"/>
            <w:r>
              <w:rPr>
                <w:rFonts w:cs="Arabic Transparent"/>
                <w:sz w:val="28"/>
                <w:szCs w:val="28"/>
                <w:rtl/>
              </w:rPr>
              <w:t>المادة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cs="Arabic Transparent"/>
                <w:sz w:val="28"/>
                <w:szCs w:val="28"/>
                <w:rtl/>
              </w:rPr>
              <w:t xml:space="preserve"> تلاوة وتجويد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E21CFE" w:rsidRDefault="00E21CFE" w:rsidP="0094178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072AA">
              <w:rPr>
                <w:rFonts w:cs="Arabic Transparent" w:hint="cs"/>
                <w:b/>
                <w:bCs/>
                <w:sz w:val="28"/>
                <w:szCs w:val="28"/>
                <w:rtl/>
              </w:rPr>
              <w:t>15</w:t>
            </w:r>
            <w:bookmarkStart w:id="0" w:name="_GoBack"/>
            <w:bookmarkEnd w:id="0"/>
            <w:r w:rsidR="0094178C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/12/20</w:t>
            </w:r>
            <w:r w:rsidR="0094178C">
              <w:rPr>
                <w:rFonts w:cs="Arabic Transparent" w:hint="cs"/>
                <w:b/>
                <w:bCs/>
                <w:sz w:val="28"/>
                <w:szCs w:val="28"/>
                <w:rtl/>
              </w:rPr>
              <w:t>19م</w:t>
            </w:r>
          </w:p>
          <w:p w:rsidR="00E21CFE" w:rsidRDefault="00E21CFE" w:rsidP="0094178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</w:t>
            </w:r>
            <w:r w:rsidR="0094178C">
              <w:rPr>
                <w:rFonts w:cs="Arabic Transparent" w:hint="cs"/>
                <w:b/>
                <w:bCs/>
                <w:sz w:val="28"/>
                <w:szCs w:val="28"/>
                <w:rtl/>
              </w:rPr>
              <w:t>ت (16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علامة)</w:t>
            </w:r>
          </w:p>
        </w:tc>
      </w:tr>
    </w:tbl>
    <w:p w:rsidR="00E21CFE" w:rsidRPr="00E21CFE" w:rsidRDefault="00E21CFE" w:rsidP="00871251"/>
    <w:p w:rsidR="00F70245" w:rsidRDefault="00FC0FA3" w:rsidP="0094178C">
      <w:p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r w:rsidR="00F87122">
        <w:rPr>
          <w:rFonts w:hint="cs"/>
          <w:b/>
          <w:bCs/>
          <w:sz w:val="28"/>
          <w:szCs w:val="28"/>
          <w:rtl/>
        </w:rPr>
        <w:t>الأول:</w:t>
      </w:r>
      <w:r>
        <w:rPr>
          <w:rFonts w:hint="cs"/>
          <w:b/>
          <w:bCs/>
          <w:sz w:val="28"/>
          <w:szCs w:val="28"/>
          <w:rtl/>
        </w:rPr>
        <w:t xml:space="preserve"> ضعي إشارة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) أما العبارة وإشارة (      ) أمام العبارة الخاطئة .</w:t>
      </w:r>
      <w:r>
        <w:rPr>
          <w:b/>
          <w:bCs/>
          <w:sz w:val="28"/>
          <w:szCs w:val="28"/>
        </w:rPr>
        <w:t xml:space="preserve">  </w:t>
      </w:r>
      <w:r w:rsidR="002E0EDC">
        <w:rPr>
          <w:rFonts w:hint="cs"/>
          <w:b/>
          <w:bCs/>
          <w:sz w:val="28"/>
          <w:szCs w:val="28"/>
          <w:rtl/>
        </w:rPr>
        <w:t>(</w:t>
      </w:r>
      <w:r w:rsidR="00F87122">
        <w:rPr>
          <w:rFonts w:hint="cs"/>
          <w:b/>
          <w:bCs/>
          <w:sz w:val="28"/>
          <w:szCs w:val="28"/>
          <w:rtl/>
        </w:rPr>
        <w:t>8</w:t>
      </w:r>
      <w:r w:rsidR="002E0EDC">
        <w:rPr>
          <w:rFonts w:hint="cs"/>
          <w:b/>
          <w:bCs/>
          <w:sz w:val="28"/>
          <w:szCs w:val="28"/>
          <w:rtl/>
        </w:rPr>
        <w:t>علامات)</w:t>
      </w:r>
    </w:p>
    <w:p w:rsidR="00FC0FA3" w:rsidRDefault="00FC0FA3" w:rsidP="00F87122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 w:rsidRPr="00FC0FA3">
        <w:rPr>
          <w:b/>
          <w:bCs/>
          <w:sz w:val="28"/>
          <w:szCs w:val="28"/>
        </w:rPr>
        <w:t>)</w:t>
      </w:r>
      <w:r w:rsidRPr="00FC0FA3">
        <w:rPr>
          <w:rFonts w:hint="cs"/>
          <w:b/>
          <w:bCs/>
          <w:sz w:val="28"/>
          <w:szCs w:val="28"/>
          <w:rtl/>
        </w:rPr>
        <w:t xml:space="preserve"> </w:t>
      </w:r>
      <w:r w:rsidR="00F87122">
        <w:rPr>
          <w:rFonts w:hint="cs"/>
          <w:b/>
          <w:bCs/>
          <w:sz w:val="28"/>
          <w:szCs w:val="28"/>
          <w:rtl/>
        </w:rPr>
        <w:t xml:space="preserve">  </w:t>
      </w:r>
      <w:proofErr w:type="gramEnd"/>
      <w:r w:rsidR="00F87122">
        <w:rPr>
          <w:rFonts w:hint="cs"/>
          <w:b/>
          <w:bCs/>
          <w:sz w:val="28"/>
          <w:szCs w:val="28"/>
          <w:rtl/>
        </w:rPr>
        <w:t xml:space="preserve"> </w:t>
      </w:r>
      <w:r w:rsidRPr="00FC0FA3">
        <w:rPr>
          <w:rFonts w:hint="cs"/>
          <w:b/>
          <w:bCs/>
          <w:sz w:val="28"/>
          <w:szCs w:val="28"/>
          <w:rtl/>
        </w:rPr>
        <w:t xml:space="preserve">  ) </w:t>
      </w:r>
      <w:r w:rsidR="007F23C1">
        <w:rPr>
          <w:rFonts w:hint="cs"/>
          <w:b/>
          <w:bCs/>
          <w:sz w:val="28"/>
          <w:szCs w:val="28"/>
          <w:rtl/>
        </w:rPr>
        <w:t xml:space="preserve">يكون </w:t>
      </w:r>
      <w:r w:rsidR="00F87122">
        <w:rPr>
          <w:rFonts w:hint="cs"/>
          <w:b/>
          <w:bCs/>
          <w:sz w:val="28"/>
          <w:szCs w:val="28"/>
          <w:rtl/>
        </w:rPr>
        <w:t xml:space="preserve">الاقلاب </w:t>
      </w:r>
      <w:r w:rsidR="007F23C1">
        <w:rPr>
          <w:rFonts w:hint="cs"/>
          <w:b/>
          <w:bCs/>
          <w:sz w:val="28"/>
          <w:szCs w:val="28"/>
          <w:rtl/>
        </w:rPr>
        <w:t xml:space="preserve"> في كلمة وفي كلمتين</w:t>
      </w:r>
      <w:r w:rsidR="00201B1D">
        <w:rPr>
          <w:rFonts w:hint="cs"/>
          <w:b/>
          <w:bCs/>
          <w:sz w:val="28"/>
          <w:szCs w:val="28"/>
          <w:rtl/>
        </w:rPr>
        <w:t xml:space="preserve"> .</w:t>
      </w:r>
    </w:p>
    <w:p w:rsidR="00FC0FA3" w:rsidRDefault="00FC0FA3" w:rsidP="007F23C1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="00F8712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="007F23C1">
        <w:rPr>
          <w:rFonts w:hint="cs"/>
          <w:b/>
          <w:bCs/>
          <w:sz w:val="28"/>
          <w:szCs w:val="28"/>
          <w:rtl/>
        </w:rPr>
        <w:t>حكم التجويد في كلمة صنوان ادغام بغنة</w:t>
      </w:r>
      <w:r w:rsidR="00201B1D">
        <w:rPr>
          <w:rFonts w:hint="cs"/>
          <w:b/>
          <w:bCs/>
          <w:sz w:val="28"/>
          <w:szCs w:val="28"/>
          <w:rtl/>
        </w:rPr>
        <w:t xml:space="preserve"> .</w:t>
      </w:r>
    </w:p>
    <w:p w:rsidR="00FC0FA3" w:rsidRDefault="00FC0FA3" w:rsidP="007F23C1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="00F8712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) </w:t>
      </w:r>
      <w:r w:rsidR="007F23C1">
        <w:rPr>
          <w:rFonts w:hint="cs"/>
          <w:b/>
          <w:bCs/>
          <w:sz w:val="28"/>
          <w:szCs w:val="28"/>
          <w:rtl/>
        </w:rPr>
        <w:t xml:space="preserve">الباء هو حرف الاخفاء الشفوي الوحيد </w:t>
      </w:r>
      <w:r w:rsidR="008F6248">
        <w:rPr>
          <w:rFonts w:hint="cs"/>
          <w:b/>
          <w:bCs/>
          <w:sz w:val="28"/>
          <w:szCs w:val="28"/>
          <w:rtl/>
        </w:rPr>
        <w:t>.</w:t>
      </w:r>
    </w:p>
    <w:p w:rsidR="00FC0FA3" w:rsidRDefault="008F6248" w:rsidP="007F23C1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</w:t>
      </w:r>
      <w:r w:rsidR="00F87122">
        <w:rPr>
          <w:rFonts w:hint="cs"/>
          <w:b/>
          <w:bCs/>
          <w:sz w:val="28"/>
          <w:szCs w:val="28"/>
          <w:rtl/>
        </w:rPr>
        <w:t xml:space="preserve"> </w:t>
      </w:r>
      <w:proofErr w:type="gramEnd"/>
      <w:r w:rsidR="00F87122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) </w:t>
      </w:r>
      <w:r w:rsidR="007F23C1">
        <w:rPr>
          <w:rFonts w:hint="cs"/>
          <w:b/>
          <w:bCs/>
          <w:sz w:val="28"/>
          <w:szCs w:val="28"/>
          <w:rtl/>
        </w:rPr>
        <w:t>حكم التجويد في قوله تعالى ( انعمت ) اظهار حلقي وإظهار شفوي .</w:t>
      </w:r>
    </w:p>
    <w:p w:rsidR="00FC0FA3" w:rsidRPr="009E0291" w:rsidRDefault="00FC0FA3" w:rsidP="007F23C1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="00F8712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) </w:t>
      </w:r>
      <w:r w:rsidR="007F23C1">
        <w:rPr>
          <w:rFonts w:hint="cs"/>
          <w:b/>
          <w:bCs/>
          <w:sz w:val="28"/>
          <w:szCs w:val="28"/>
          <w:rtl/>
        </w:rPr>
        <w:t>عدد حروف الاظهار الشفوي عشرون حرفا</w:t>
      </w:r>
      <w:r w:rsidR="00250C44">
        <w:rPr>
          <w:rFonts w:hint="cs"/>
          <w:b/>
          <w:bCs/>
          <w:sz w:val="28"/>
          <w:szCs w:val="28"/>
          <w:rtl/>
        </w:rPr>
        <w:t>.</w:t>
      </w:r>
    </w:p>
    <w:p w:rsidR="00C52DAE" w:rsidRDefault="00C52DAE" w:rsidP="007F23C1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="00F8712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 w:rsidR="002B79F9">
        <w:rPr>
          <w:rFonts w:hint="cs"/>
          <w:b/>
          <w:bCs/>
          <w:sz w:val="28"/>
          <w:szCs w:val="28"/>
          <w:rtl/>
        </w:rPr>
        <w:t xml:space="preserve"> </w:t>
      </w:r>
      <w:r w:rsidR="007F23C1">
        <w:rPr>
          <w:rFonts w:hint="cs"/>
          <w:b/>
          <w:bCs/>
          <w:sz w:val="28"/>
          <w:szCs w:val="28"/>
          <w:rtl/>
        </w:rPr>
        <w:t xml:space="preserve">تاء التأنيث المربوطة تلفظ عند الوقف عليها </w:t>
      </w:r>
      <w:r w:rsidR="000B1950">
        <w:rPr>
          <w:rFonts w:hint="cs"/>
          <w:b/>
          <w:bCs/>
          <w:sz w:val="28"/>
          <w:szCs w:val="28"/>
          <w:rtl/>
        </w:rPr>
        <w:t>هاء .</w:t>
      </w:r>
    </w:p>
    <w:p w:rsidR="00E32B8D" w:rsidRDefault="00E32B8D" w:rsidP="007F23C1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="00F8712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>) الاظهار المطلق في كلمة محصور في ثلاث كلمات .</w:t>
      </w:r>
    </w:p>
    <w:p w:rsidR="00E32B8D" w:rsidRDefault="00F87122" w:rsidP="007F23C1">
      <w:pPr>
        <w:pStyle w:val="a3"/>
        <w:numPr>
          <w:ilvl w:val="0"/>
          <w:numId w:val="1"/>
        </w:numPr>
        <w:ind w:left="135"/>
        <w:rPr>
          <w:b/>
          <w:bCs/>
          <w:sz w:val="28"/>
          <w:szCs w:val="28"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) تخرج الميم الساكنة من للسان.</w:t>
      </w:r>
    </w:p>
    <w:p w:rsidR="007D2D66" w:rsidRDefault="007D2D66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:rsidR="007D2D66" w:rsidRDefault="007D2D66" w:rsidP="00F87122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الثاني :</w:t>
      </w:r>
      <w:r w:rsidR="000B1950">
        <w:rPr>
          <w:rFonts w:hint="cs"/>
          <w:b/>
          <w:bCs/>
          <w:sz w:val="28"/>
          <w:szCs w:val="28"/>
          <w:rtl/>
        </w:rPr>
        <w:t>أ</w:t>
      </w:r>
      <w:proofErr w:type="gramEnd"/>
      <w:r w:rsidR="000B1950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E21CFE">
        <w:rPr>
          <w:rFonts w:hint="cs"/>
          <w:b/>
          <w:bCs/>
          <w:sz w:val="28"/>
          <w:szCs w:val="28"/>
          <w:rtl/>
        </w:rPr>
        <w:t>أكملي</w:t>
      </w:r>
      <w:r>
        <w:rPr>
          <w:rFonts w:hint="cs"/>
          <w:b/>
          <w:bCs/>
          <w:sz w:val="28"/>
          <w:szCs w:val="28"/>
          <w:rtl/>
        </w:rPr>
        <w:t xml:space="preserve"> الفراغات الآتية : </w:t>
      </w:r>
      <w:r w:rsidR="002E0EDC">
        <w:rPr>
          <w:rFonts w:hint="cs"/>
          <w:b/>
          <w:bCs/>
          <w:sz w:val="28"/>
          <w:szCs w:val="28"/>
          <w:rtl/>
        </w:rPr>
        <w:t>(</w:t>
      </w:r>
      <w:r w:rsidR="00F87122">
        <w:rPr>
          <w:rFonts w:hint="cs"/>
          <w:b/>
          <w:bCs/>
          <w:sz w:val="28"/>
          <w:szCs w:val="28"/>
          <w:rtl/>
        </w:rPr>
        <w:t>علامتان)</w:t>
      </w:r>
    </w:p>
    <w:p w:rsidR="002E0EDC" w:rsidRDefault="00201B1D" w:rsidP="000B1950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الادغام </w:t>
      </w:r>
      <w:r w:rsidR="000B1950">
        <w:rPr>
          <w:rFonts w:hint="cs"/>
          <w:b/>
          <w:bCs/>
          <w:sz w:val="28"/>
          <w:szCs w:val="28"/>
          <w:rtl/>
        </w:rPr>
        <w:t xml:space="preserve">الشفوي هو </w:t>
      </w:r>
      <w:r w:rsidR="007D2D66">
        <w:rPr>
          <w:rFonts w:hint="cs"/>
          <w:b/>
          <w:bCs/>
          <w:sz w:val="28"/>
          <w:szCs w:val="28"/>
          <w:rtl/>
        </w:rPr>
        <w:t>-------------------------------------------------------</w:t>
      </w: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</w:t>
      </w:r>
    </w:p>
    <w:p w:rsidR="009E0291" w:rsidRPr="009E0291" w:rsidRDefault="009E0291" w:rsidP="00E21CFE">
      <w:pPr>
        <w:pStyle w:val="a3"/>
        <w:ind w:left="135"/>
        <w:rPr>
          <w:b/>
          <w:bCs/>
          <w:sz w:val="28"/>
          <w:szCs w:val="28"/>
        </w:rPr>
      </w:pPr>
    </w:p>
    <w:p w:rsidR="002E0EDC" w:rsidRDefault="000B1950" w:rsidP="00E21CFE">
      <w:pPr>
        <w:pStyle w:val="a3"/>
        <w:numPr>
          <w:ilvl w:val="0"/>
          <w:numId w:val="2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حروف الادغام بلا غنة هي </w:t>
      </w:r>
      <w:r w:rsidR="00201B1D">
        <w:rPr>
          <w:rFonts w:hint="cs"/>
          <w:b/>
          <w:bCs/>
          <w:sz w:val="28"/>
          <w:szCs w:val="28"/>
          <w:rtl/>
        </w:rPr>
        <w:t xml:space="preserve"> </w:t>
      </w:r>
      <w:r w:rsidR="008F6248">
        <w:rPr>
          <w:rFonts w:hint="cs"/>
          <w:b/>
          <w:bCs/>
          <w:sz w:val="28"/>
          <w:szCs w:val="28"/>
          <w:rtl/>
        </w:rPr>
        <w:t xml:space="preserve"> </w:t>
      </w:r>
      <w:r w:rsidR="002E0EDC">
        <w:rPr>
          <w:rFonts w:hint="cs"/>
          <w:b/>
          <w:bCs/>
          <w:sz w:val="28"/>
          <w:szCs w:val="28"/>
          <w:rtl/>
        </w:rPr>
        <w:t>-------------------------------------------------</w:t>
      </w:r>
      <w:r w:rsidR="0094178C">
        <w:rPr>
          <w:rFonts w:hint="cs"/>
          <w:b/>
          <w:bCs/>
          <w:sz w:val="28"/>
          <w:szCs w:val="28"/>
          <w:rtl/>
        </w:rPr>
        <w:t>-------------</w:t>
      </w:r>
      <w:r>
        <w:rPr>
          <w:rFonts w:hint="cs"/>
          <w:b/>
          <w:bCs/>
          <w:sz w:val="28"/>
          <w:szCs w:val="28"/>
          <w:rtl/>
        </w:rPr>
        <w:t>----------------</w:t>
      </w:r>
    </w:p>
    <w:p w:rsidR="00E32B8D" w:rsidRPr="00E32B8D" w:rsidRDefault="00E32B8D" w:rsidP="00E32B8D">
      <w:pPr>
        <w:pStyle w:val="a3"/>
        <w:rPr>
          <w:b/>
          <w:bCs/>
          <w:sz w:val="28"/>
          <w:szCs w:val="28"/>
          <w:rtl/>
        </w:rPr>
      </w:pPr>
    </w:p>
    <w:p w:rsidR="00E32B8D" w:rsidRDefault="00E32B8D" w:rsidP="00E32B8D">
      <w:pPr>
        <w:pStyle w:val="a3"/>
        <w:ind w:left="135"/>
        <w:rPr>
          <w:b/>
          <w:bCs/>
          <w:sz w:val="28"/>
          <w:szCs w:val="28"/>
        </w:rPr>
      </w:pPr>
    </w:p>
    <w:p w:rsidR="002E0EDC" w:rsidRPr="000B1950" w:rsidRDefault="000B1950" w:rsidP="000B1950">
      <w:pPr>
        <w:ind w:left="-22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ب) اذكري مث</w:t>
      </w:r>
      <w:r w:rsidR="00E32B8D"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 xml:space="preserve">لا على تاء التأنيث في القرآن تكتب على </w:t>
      </w:r>
      <w:r w:rsidR="00E32B8D">
        <w:rPr>
          <w:rFonts w:hint="cs"/>
          <w:b/>
          <w:bCs/>
          <w:sz w:val="28"/>
          <w:szCs w:val="28"/>
          <w:rtl/>
        </w:rPr>
        <w:t>صورتين.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E32B8D">
        <w:rPr>
          <w:rFonts w:hint="cs"/>
          <w:b/>
          <w:bCs/>
          <w:sz w:val="28"/>
          <w:szCs w:val="28"/>
          <w:rtl/>
        </w:rPr>
        <w:t xml:space="preserve"> (علامة واحدة)</w:t>
      </w:r>
    </w:p>
    <w:p w:rsidR="002E0EDC" w:rsidRDefault="002E0EDC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</w:t>
      </w:r>
      <w:r w:rsidR="00D77FF2">
        <w:rPr>
          <w:rFonts w:hint="cs"/>
          <w:b/>
          <w:bCs/>
          <w:sz w:val="28"/>
          <w:szCs w:val="28"/>
          <w:rtl/>
        </w:rPr>
        <w:t>ــــــــ</w:t>
      </w:r>
    </w:p>
    <w:p w:rsidR="00D77FF2" w:rsidRPr="00250C44" w:rsidRDefault="002E0EDC" w:rsidP="00E21CFE">
      <w:pPr>
        <w:pStyle w:val="a3"/>
        <w:ind w:left="135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</w:rPr>
        <w:t>الثالث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D77FF2" w:rsidRDefault="007F3CE4" w:rsidP="00F87122">
      <w:pPr>
        <w:pStyle w:val="a3"/>
        <w:numPr>
          <w:ilvl w:val="0"/>
          <w:numId w:val="4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بيني نوع حكم التجويد فيما </w:t>
      </w:r>
      <w:r w:rsidR="00E32B8D">
        <w:rPr>
          <w:rFonts w:hint="cs"/>
          <w:b/>
          <w:bCs/>
          <w:sz w:val="28"/>
          <w:szCs w:val="28"/>
          <w:rtl/>
        </w:rPr>
        <w:t>يلي:</w:t>
      </w:r>
      <w:r w:rsidR="00D77FF2">
        <w:rPr>
          <w:rFonts w:hint="cs"/>
          <w:b/>
          <w:bCs/>
          <w:sz w:val="28"/>
          <w:szCs w:val="28"/>
          <w:rtl/>
        </w:rPr>
        <w:t xml:space="preserve"> </w:t>
      </w:r>
      <w:r w:rsidR="00F6266D">
        <w:rPr>
          <w:rFonts w:hint="cs"/>
          <w:b/>
          <w:bCs/>
          <w:sz w:val="28"/>
          <w:szCs w:val="28"/>
          <w:rtl/>
        </w:rPr>
        <w:t>(</w:t>
      </w:r>
      <w:r w:rsidR="00E32B8D">
        <w:rPr>
          <w:rFonts w:hint="cs"/>
          <w:b/>
          <w:bCs/>
          <w:sz w:val="28"/>
          <w:szCs w:val="28"/>
          <w:rtl/>
        </w:rPr>
        <w:t>4</w:t>
      </w:r>
      <w:r w:rsidR="00250C44">
        <w:rPr>
          <w:rFonts w:hint="cs"/>
          <w:b/>
          <w:bCs/>
          <w:sz w:val="28"/>
          <w:szCs w:val="28"/>
          <w:rtl/>
        </w:rPr>
        <w:t xml:space="preserve"> </w:t>
      </w:r>
      <w:r w:rsidR="00E32B8D">
        <w:rPr>
          <w:rFonts w:hint="cs"/>
          <w:b/>
          <w:bCs/>
          <w:sz w:val="28"/>
          <w:szCs w:val="28"/>
          <w:rtl/>
        </w:rPr>
        <w:t>علامات)</w:t>
      </w:r>
    </w:p>
    <w:p w:rsidR="00F87122" w:rsidRDefault="00F87122" w:rsidP="00F87122">
      <w:pPr>
        <w:pStyle w:val="a3"/>
        <w:ind w:left="495"/>
        <w:rPr>
          <w:b/>
          <w:bCs/>
          <w:sz w:val="28"/>
          <w:szCs w:val="28"/>
          <w:rtl/>
        </w:rPr>
      </w:pPr>
    </w:p>
    <w:p w:rsidR="00D77FF2" w:rsidRDefault="000B1950" w:rsidP="00201B1D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ألم نشرح </w:t>
      </w:r>
      <w:r w:rsidR="00E91463">
        <w:rPr>
          <w:rFonts w:hint="cs"/>
          <w:b/>
          <w:bCs/>
          <w:sz w:val="28"/>
          <w:szCs w:val="28"/>
          <w:rtl/>
        </w:rPr>
        <w:t>-----------------------------</w:t>
      </w:r>
    </w:p>
    <w:p w:rsidR="00D77FF2" w:rsidRDefault="000B1950" w:rsidP="000B1950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اطعمهم من </w:t>
      </w:r>
      <w:r w:rsidR="00E91463">
        <w:rPr>
          <w:rFonts w:hint="cs"/>
          <w:b/>
          <w:bCs/>
          <w:sz w:val="28"/>
          <w:szCs w:val="28"/>
          <w:rtl/>
        </w:rPr>
        <w:t>------------------------------</w:t>
      </w:r>
    </w:p>
    <w:p w:rsidR="00D77FF2" w:rsidRDefault="000B1950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فاحكم بينهم  </w:t>
      </w:r>
      <w:r w:rsidR="00201B1D">
        <w:rPr>
          <w:rFonts w:hint="cs"/>
          <w:b/>
          <w:bCs/>
          <w:sz w:val="28"/>
          <w:szCs w:val="28"/>
          <w:rtl/>
        </w:rPr>
        <w:t xml:space="preserve"> </w:t>
      </w:r>
      <w:r w:rsidR="00E91463">
        <w:rPr>
          <w:rFonts w:hint="cs"/>
          <w:b/>
          <w:bCs/>
          <w:sz w:val="28"/>
          <w:szCs w:val="28"/>
          <w:rtl/>
        </w:rPr>
        <w:t>-------------------------------</w:t>
      </w:r>
    </w:p>
    <w:p w:rsidR="00D77FF2" w:rsidRDefault="000B1950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عفوٌ غفور </w:t>
      </w:r>
      <w:r w:rsidR="00E91463">
        <w:rPr>
          <w:rFonts w:hint="cs"/>
          <w:b/>
          <w:bCs/>
          <w:sz w:val="28"/>
          <w:szCs w:val="28"/>
          <w:rtl/>
        </w:rPr>
        <w:t>--------------------------------</w:t>
      </w:r>
    </w:p>
    <w:p w:rsidR="00D77FF2" w:rsidRDefault="000B1950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رسولٌ من</w:t>
      </w:r>
      <w:r w:rsidR="00201B1D">
        <w:rPr>
          <w:rFonts w:hint="cs"/>
          <w:b/>
          <w:bCs/>
          <w:sz w:val="28"/>
          <w:szCs w:val="28"/>
          <w:rtl/>
        </w:rPr>
        <w:t xml:space="preserve"> </w:t>
      </w:r>
      <w:r w:rsidR="00E91463">
        <w:rPr>
          <w:rFonts w:hint="cs"/>
          <w:b/>
          <w:bCs/>
          <w:sz w:val="28"/>
          <w:szCs w:val="28"/>
          <w:rtl/>
        </w:rPr>
        <w:t>----------------------------------</w:t>
      </w:r>
    </w:p>
    <w:p w:rsidR="000B1950" w:rsidRDefault="000B1950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بلدةٌ طيبة ----------------------------------</w:t>
      </w:r>
    </w:p>
    <w:p w:rsidR="000B1950" w:rsidRDefault="000B1950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 والقلم -----------------------------------</w:t>
      </w:r>
    </w:p>
    <w:p w:rsidR="00E32B8D" w:rsidRDefault="00E32B8D" w:rsidP="00E21CFE">
      <w:pPr>
        <w:pStyle w:val="a3"/>
        <w:numPr>
          <w:ilvl w:val="0"/>
          <w:numId w:val="3"/>
        </w:numPr>
        <w:ind w:left="13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لآياتٍ لقوم ---------------------------------</w:t>
      </w:r>
    </w:p>
    <w:p w:rsidR="00D77FF2" w:rsidRDefault="00D77FF2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</w:t>
      </w:r>
    </w:p>
    <w:p w:rsidR="00E21CFE" w:rsidRDefault="00E21CFE" w:rsidP="00E21CFE">
      <w:pPr>
        <w:pStyle w:val="a3"/>
        <w:ind w:left="135"/>
        <w:jc w:val="center"/>
        <w:rPr>
          <w:b/>
          <w:bCs/>
          <w:sz w:val="28"/>
          <w:szCs w:val="28"/>
          <w:rtl/>
        </w:rPr>
      </w:pPr>
    </w:p>
    <w:p w:rsidR="00F6266D" w:rsidRDefault="00F6266D" w:rsidP="00E21CFE">
      <w:pPr>
        <w:pStyle w:val="a3"/>
        <w:ind w:left="135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انتهت </w:t>
      </w:r>
      <w:r w:rsidR="00E21CFE">
        <w:rPr>
          <w:rFonts w:hint="cs"/>
          <w:b/>
          <w:bCs/>
          <w:sz w:val="28"/>
          <w:szCs w:val="28"/>
          <w:rtl/>
        </w:rPr>
        <w:t>الأسئلة</w:t>
      </w:r>
    </w:p>
    <w:p w:rsidR="00D77FF2" w:rsidRDefault="00F6266D" w:rsidP="00E21CFE">
      <w:pPr>
        <w:pStyle w:val="a3"/>
        <w:ind w:left="135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معلمة </w:t>
      </w:r>
      <w:proofErr w:type="gramStart"/>
      <w:r>
        <w:rPr>
          <w:rFonts w:hint="cs"/>
          <w:b/>
          <w:bCs/>
          <w:sz w:val="28"/>
          <w:szCs w:val="28"/>
          <w:rtl/>
        </w:rPr>
        <w:t>المادة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فوزية زيود</w:t>
      </w:r>
    </w:p>
    <w:p w:rsidR="00D452AA" w:rsidRDefault="00D452AA" w:rsidP="00E21CFE">
      <w:pPr>
        <w:pStyle w:val="a3"/>
        <w:ind w:left="135"/>
        <w:jc w:val="right"/>
        <w:rPr>
          <w:b/>
          <w:bCs/>
          <w:sz w:val="28"/>
          <w:szCs w:val="28"/>
          <w:rtl/>
        </w:rPr>
      </w:pPr>
    </w:p>
    <w:p w:rsidR="00C52DAE" w:rsidRPr="00C52DAE" w:rsidRDefault="00C52DAE" w:rsidP="00E21CFE">
      <w:pPr>
        <w:ind w:left="135"/>
        <w:rPr>
          <w:b/>
          <w:bCs/>
          <w:sz w:val="28"/>
          <w:szCs w:val="28"/>
        </w:rPr>
      </w:pPr>
    </w:p>
    <w:sectPr w:rsidR="00C52DAE" w:rsidRPr="00C52DAE" w:rsidSect="00E21CFE">
      <w:pgSz w:w="12240" w:h="15840"/>
      <w:pgMar w:top="709" w:right="1041" w:bottom="709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2C3"/>
    <w:multiLevelType w:val="hybridMultilevel"/>
    <w:tmpl w:val="FED4D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95ED3"/>
    <w:multiLevelType w:val="hybridMultilevel"/>
    <w:tmpl w:val="7A301084"/>
    <w:lvl w:ilvl="0" w:tplc="CCCAF6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905D8E"/>
    <w:multiLevelType w:val="hybridMultilevel"/>
    <w:tmpl w:val="4944119A"/>
    <w:lvl w:ilvl="0" w:tplc="F03CD8B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77ED1875"/>
    <w:multiLevelType w:val="hybridMultilevel"/>
    <w:tmpl w:val="99026A5E"/>
    <w:lvl w:ilvl="0" w:tplc="A858A4A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1251"/>
    <w:rsid w:val="0000762C"/>
    <w:rsid w:val="00024ED9"/>
    <w:rsid w:val="000B1950"/>
    <w:rsid w:val="001F2632"/>
    <w:rsid w:val="00201B1D"/>
    <w:rsid w:val="002173E7"/>
    <w:rsid w:val="00250C44"/>
    <w:rsid w:val="002A618A"/>
    <w:rsid w:val="002B79F9"/>
    <w:rsid w:val="002E0EDC"/>
    <w:rsid w:val="003A37CA"/>
    <w:rsid w:val="004F3507"/>
    <w:rsid w:val="006A1701"/>
    <w:rsid w:val="00756A66"/>
    <w:rsid w:val="00764574"/>
    <w:rsid w:val="00787821"/>
    <w:rsid w:val="007D2D66"/>
    <w:rsid w:val="007F23C1"/>
    <w:rsid w:val="007F3CE4"/>
    <w:rsid w:val="00871251"/>
    <w:rsid w:val="008950EB"/>
    <w:rsid w:val="008B6889"/>
    <w:rsid w:val="008F6248"/>
    <w:rsid w:val="009326A4"/>
    <w:rsid w:val="0094178C"/>
    <w:rsid w:val="009E0291"/>
    <w:rsid w:val="00B072AA"/>
    <w:rsid w:val="00BF27AE"/>
    <w:rsid w:val="00C52DAE"/>
    <w:rsid w:val="00D452AA"/>
    <w:rsid w:val="00D77FF2"/>
    <w:rsid w:val="00DE52AA"/>
    <w:rsid w:val="00E17DC4"/>
    <w:rsid w:val="00E21CFE"/>
    <w:rsid w:val="00E32B8D"/>
    <w:rsid w:val="00E91463"/>
    <w:rsid w:val="00F6266D"/>
    <w:rsid w:val="00F70245"/>
    <w:rsid w:val="00F87122"/>
    <w:rsid w:val="00FB1BD8"/>
    <w:rsid w:val="00FC0FA3"/>
    <w:rsid w:val="00FD6623"/>
    <w:rsid w:val="00F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43A1"/>
  <w15:docId w15:val="{2EF49242-8615-479F-BDBA-4BD387DD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871251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871251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871251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871251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FC0FA3"/>
    <w:pPr>
      <w:ind w:left="720"/>
      <w:contextualSpacing/>
    </w:pPr>
  </w:style>
  <w:style w:type="table" w:styleId="a4">
    <w:name w:val="Table Grid"/>
    <w:basedOn w:val="a1"/>
    <w:uiPriority w:val="59"/>
    <w:rsid w:val="00F626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024ED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24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 User</cp:lastModifiedBy>
  <cp:revision>24</cp:revision>
  <dcterms:created xsi:type="dcterms:W3CDTF">2014-12-05T19:09:00Z</dcterms:created>
  <dcterms:modified xsi:type="dcterms:W3CDTF">2019-12-10T06:52:00Z</dcterms:modified>
</cp:coreProperties>
</file>